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07A" w:rsidRPr="006B6F23" w:rsidRDefault="00C9207A" w:rsidP="00773229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6B6F23">
        <w:rPr>
          <w:rFonts w:ascii="Monotype Corsiva" w:hAnsi="Monotype Corsiva" w:cs="Times New Roman"/>
          <w:b/>
          <w:sz w:val="48"/>
          <w:szCs w:val="48"/>
        </w:rPr>
        <w:t>Консультация для родителей</w:t>
      </w:r>
    </w:p>
    <w:p w:rsidR="00C9207A" w:rsidRPr="006B6F23" w:rsidRDefault="00C9207A" w:rsidP="00C9207A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 w:rsidRPr="006B6F23">
        <w:rPr>
          <w:rFonts w:ascii="Monotype Corsiva" w:hAnsi="Monotype Corsiva" w:cs="Times New Roman"/>
          <w:b/>
          <w:color w:val="FF0000"/>
          <w:sz w:val="48"/>
          <w:szCs w:val="48"/>
        </w:rPr>
        <w:t>«Проблема заикания у детей дошкольного возраста»</w:t>
      </w:r>
    </w:p>
    <w:p w:rsidR="00773229" w:rsidRPr="00281241" w:rsidRDefault="00281241" w:rsidP="00281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281241">
        <w:rPr>
          <w:rFonts w:ascii="Times New Roman" w:hAnsi="Times New Roman" w:cs="Times New Roman"/>
          <w:sz w:val="28"/>
          <w:szCs w:val="28"/>
        </w:rPr>
        <w:t xml:space="preserve"> учитель-логопед Беляева Е.Н.</w:t>
      </w:r>
    </w:p>
    <w:p w:rsidR="00773229" w:rsidRPr="006B6F23" w:rsidRDefault="00773229" w:rsidP="00C9207A">
      <w:pPr>
        <w:spacing w:after="0" w:line="240" w:lineRule="auto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C9207A" w:rsidRPr="00D57747" w:rsidRDefault="00C9207A" w:rsidP="00C45E7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D57747">
        <w:rPr>
          <w:rFonts w:ascii="Arial" w:hAnsi="Arial" w:cs="Arial"/>
          <w:b/>
          <w:i/>
          <w:sz w:val="28"/>
          <w:szCs w:val="28"/>
        </w:rPr>
        <w:t>ЧТО ТАКОЕ ЗАИКАНИЕ?</w:t>
      </w:r>
    </w:p>
    <w:p w:rsidR="006B6F23" w:rsidRPr="006B6F23" w:rsidRDefault="006B6F23" w:rsidP="006B6F23">
      <w:pPr>
        <w:pStyle w:val="a3"/>
        <w:spacing w:after="0" w:line="240" w:lineRule="auto"/>
        <w:ind w:left="1069"/>
        <w:rPr>
          <w:rFonts w:ascii="Arial" w:hAnsi="Arial" w:cs="Arial"/>
          <w:b/>
          <w:sz w:val="28"/>
          <w:szCs w:val="28"/>
        </w:rPr>
      </w:pPr>
    </w:p>
    <w:p w:rsidR="00C9207A" w:rsidRPr="006B6F23" w:rsidRDefault="00DF2527" w:rsidP="00773229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370840</wp:posOffset>
            </wp:positionV>
            <wp:extent cx="2686050" cy="2025015"/>
            <wp:effectExtent l="0" t="0" r="0" b="0"/>
            <wp:wrapThrough wrapText="bothSides">
              <wp:wrapPolygon edited="0">
                <wp:start x="0" y="0"/>
                <wp:lineTo x="0" y="21336"/>
                <wp:lineTo x="21447" y="21336"/>
                <wp:lineTo x="21447" y="0"/>
                <wp:lineTo x="0" y="0"/>
              </wp:wrapPolygon>
            </wp:wrapThrough>
            <wp:docPr id="2" name="Рисунок 2" descr="https://logopedia-spb.ru/wp-content/uploads/3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ogopedia-spb.ru/wp-content/uploads/3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9"/>
                    <a:stretch/>
                  </pic:blipFill>
                  <pic:spPr bwMode="auto">
                    <a:xfrm>
                      <a:off x="0" y="0"/>
                      <a:ext cx="268605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07A" w:rsidRPr="006B6F23">
        <w:rPr>
          <w:rFonts w:ascii="Arial" w:hAnsi="Arial" w:cs="Arial"/>
          <w:b/>
          <w:i/>
          <w:sz w:val="28"/>
          <w:szCs w:val="28"/>
        </w:rPr>
        <w:t>Заикание</w:t>
      </w:r>
      <w:r w:rsidR="00C9207A" w:rsidRPr="006B6F23">
        <w:rPr>
          <w:rFonts w:ascii="Arial" w:hAnsi="Arial" w:cs="Arial"/>
          <w:sz w:val="28"/>
          <w:szCs w:val="28"/>
        </w:rPr>
        <w:t xml:space="preserve"> – такое нарушение плавности речи, при котором запинки, повторение и растяжение слогов сопровождается мышечным напряжением – судорогой органов артикуляции, дыхания, голоса. Попытка преодолеть запинки обычно усиливает заикание.</w:t>
      </w:r>
    </w:p>
    <w:p w:rsidR="00DF2527" w:rsidRDefault="00C9207A" w:rsidP="006B6F2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6F23">
        <w:rPr>
          <w:rFonts w:ascii="Arial" w:hAnsi="Arial" w:cs="Arial"/>
          <w:sz w:val="28"/>
          <w:szCs w:val="28"/>
        </w:rPr>
        <w:tab/>
      </w:r>
    </w:p>
    <w:p w:rsidR="00C9207A" w:rsidRPr="006B6F23" w:rsidRDefault="00C9207A" w:rsidP="006B6F2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6F23">
        <w:rPr>
          <w:rFonts w:ascii="Arial" w:hAnsi="Arial" w:cs="Arial"/>
          <w:sz w:val="28"/>
          <w:szCs w:val="28"/>
        </w:rPr>
        <w:t>Возникает заикание в возрасте от 2 до 5 лет. Это период становления фразовой речи у ребенка, во время которого запинки (внезапные остановки в речи) наблюдаются у большинства детей. Кроме того, в данном возрасте дети могут повторять или растягивать отдельные звуки, слоги, слова, а иногда вставлять различные лишние звуки и слова: «а», «ну», «вот» и т.п. Это нормальный процесс становления ритмической речи, когда ребенок научится выражать свои мысли, запинки будут проявляться реже.</w:t>
      </w:r>
    </w:p>
    <w:p w:rsidR="00C9207A" w:rsidRPr="006B6F23" w:rsidRDefault="00C9207A" w:rsidP="006B6F23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B6F23">
        <w:rPr>
          <w:rFonts w:ascii="Arial" w:hAnsi="Arial" w:cs="Arial"/>
          <w:sz w:val="28"/>
          <w:szCs w:val="28"/>
        </w:rPr>
        <w:t>Проблема заикания – проблема комплексная и требует внимания нескольких специалистов: невролога, логопеда и психолога.</w:t>
      </w:r>
    </w:p>
    <w:p w:rsidR="00C9207A" w:rsidRDefault="00C9207A" w:rsidP="0077322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6F23">
        <w:rPr>
          <w:rFonts w:ascii="Arial" w:hAnsi="Arial" w:cs="Arial"/>
          <w:sz w:val="28"/>
          <w:szCs w:val="28"/>
        </w:rPr>
        <w:tab/>
        <w:t xml:space="preserve">Меры, принимаемые для восстановления нарушенной плавности речи, определяется в первую очередь тем, когда оно возникло. Если заикание отмечается не более 2х месяцев, оно считается начальным, если больше – закрепившимся. Рекомендации при начальном заикании существенно отличаются от заикания закрепившегося. </w:t>
      </w:r>
    </w:p>
    <w:p w:rsidR="00281241" w:rsidRDefault="00281241" w:rsidP="0077322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281241" w:rsidRPr="006B6F23" w:rsidRDefault="00281241" w:rsidP="0077322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C9207A" w:rsidRDefault="006B6F23" w:rsidP="00C9207A">
      <w:pPr>
        <w:spacing w:after="0" w:line="240" w:lineRule="auto"/>
        <w:ind w:left="708" w:firstLine="1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2. КАКОВЫ</w:t>
      </w:r>
      <w:r w:rsidR="00C9207A" w:rsidRPr="006B6F23">
        <w:rPr>
          <w:rFonts w:ascii="Arial" w:hAnsi="Arial" w:cs="Arial"/>
          <w:b/>
          <w:sz w:val="28"/>
          <w:szCs w:val="28"/>
        </w:rPr>
        <w:t xml:space="preserve"> ПРИЧИНЫ ЗАИКАНИЯ У ДЕТЕЙ</w:t>
      </w:r>
      <w:r>
        <w:rPr>
          <w:rFonts w:ascii="Arial" w:hAnsi="Arial" w:cs="Arial"/>
          <w:b/>
          <w:sz w:val="28"/>
          <w:szCs w:val="28"/>
        </w:rPr>
        <w:t>?</w:t>
      </w:r>
    </w:p>
    <w:p w:rsidR="006B6F23" w:rsidRPr="006B6F23" w:rsidRDefault="006B6F23" w:rsidP="00C9207A">
      <w:pPr>
        <w:spacing w:after="0" w:line="240" w:lineRule="auto"/>
        <w:ind w:left="708" w:firstLine="12"/>
        <w:jc w:val="both"/>
        <w:rPr>
          <w:rFonts w:ascii="Arial" w:hAnsi="Arial" w:cs="Arial"/>
          <w:b/>
          <w:sz w:val="28"/>
          <w:szCs w:val="28"/>
        </w:rPr>
      </w:pPr>
    </w:p>
    <w:p w:rsidR="00C9207A" w:rsidRPr="006B6F23" w:rsidRDefault="00C9207A" w:rsidP="006B6F2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6F23">
        <w:rPr>
          <w:rFonts w:ascii="Arial" w:hAnsi="Arial" w:cs="Arial"/>
          <w:b/>
          <w:i/>
          <w:sz w:val="28"/>
          <w:szCs w:val="28"/>
        </w:rPr>
        <w:t>Физиологические</w:t>
      </w:r>
      <w:r w:rsidRPr="006B6F23">
        <w:rPr>
          <w:rFonts w:ascii="Arial" w:hAnsi="Arial" w:cs="Arial"/>
          <w:sz w:val="28"/>
          <w:szCs w:val="28"/>
        </w:rPr>
        <w:t xml:space="preserve"> - заболевания нервной системы вследствие родовой травмы, наследственной предрасположенности, органическое нарушение мозга, болезни речевых органов (гортани, глотки, носа), истощение нервной системы, аллергии, частые респираторные заболевания)</w:t>
      </w:r>
    </w:p>
    <w:p w:rsidR="00C9207A" w:rsidRPr="006B6F23" w:rsidRDefault="00C9207A" w:rsidP="006B6F2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6F23">
        <w:rPr>
          <w:rFonts w:ascii="Arial" w:hAnsi="Arial" w:cs="Arial"/>
          <w:b/>
          <w:i/>
          <w:sz w:val="28"/>
          <w:szCs w:val="28"/>
        </w:rPr>
        <w:t xml:space="preserve">Психологические - </w:t>
      </w:r>
      <w:r w:rsidRPr="006B6F23">
        <w:rPr>
          <w:rFonts w:ascii="Arial" w:hAnsi="Arial" w:cs="Arial"/>
          <w:sz w:val="28"/>
          <w:szCs w:val="28"/>
        </w:rPr>
        <w:t xml:space="preserve"> как следствие психической травмы – испуг, конфликт, неожиданное изменение образа жизни (посещение д/с, переезд, рождение младшего ребенка и т.п.), страхи и тревоги, боязнь темноты или наказания, чувство вины, неумение налаживать контакт с другими детьми, нарушение сна, перепады настроения, повышенная утомляемость, раздражительность.</w:t>
      </w:r>
    </w:p>
    <w:p w:rsidR="00C9207A" w:rsidRPr="006B6F23" w:rsidRDefault="00C9207A" w:rsidP="006B6F2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6B6F23">
        <w:rPr>
          <w:rFonts w:ascii="Arial" w:hAnsi="Arial" w:cs="Arial"/>
          <w:b/>
          <w:i/>
          <w:sz w:val="28"/>
          <w:szCs w:val="28"/>
        </w:rPr>
        <w:t xml:space="preserve">Социальные - </w:t>
      </w:r>
      <w:r w:rsidR="0050200A" w:rsidRPr="006B6F23">
        <w:rPr>
          <w:rFonts w:ascii="Arial" w:hAnsi="Arial" w:cs="Arial"/>
          <w:sz w:val="28"/>
          <w:szCs w:val="28"/>
        </w:rPr>
        <w:t xml:space="preserve"> подражание</w:t>
      </w:r>
      <w:r w:rsidRPr="006B6F23">
        <w:rPr>
          <w:rFonts w:ascii="Arial" w:hAnsi="Arial" w:cs="Arial"/>
          <w:sz w:val="28"/>
          <w:szCs w:val="28"/>
        </w:rPr>
        <w:t xml:space="preserve"> речи заикающегося; авторитарный стиль воспитания в семье; семейные конфликты, изменение ситуации в семье, изучение с раннего возраста сразу нескольких языков</w:t>
      </w:r>
      <w:r w:rsidR="0050200A" w:rsidRPr="006B6F23">
        <w:rPr>
          <w:rFonts w:ascii="Arial" w:hAnsi="Arial" w:cs="Arial"/>
          <w:sz w:val="28"/>
          <w:szCs w:val="28"/>
        </w:rPr>
        <w:t xml:space="preserve">, </w:t>
      </w:r>
      <w:r w:rsidRPr="006B6F23">
        <w:rPr>
          <w:rFonts w:ascii="Arial" w:hAnsi="Arial" w:cs="Arial"/>
          <w:sz w:val="28"/>
          <w:szCs w:val="28"/>
        </w:rPr>
        <w:t>перегрузка речевым материалом</w:t>
      </w:r>
    </w:p>
    <w:p w:rsidR="00C9207A" w:rsidRPr="006B6F23" w:rsidRDefault="00C9207A" w:rsidP="00C9207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9207A" w:rsidRPr="00773229" w:rsidRDefault="00C9207A" w:rsidP="00773229">
      <w:pPr>
        <w:spacing w:line="360" w:lineRule="auto"/>
        <w:contextualSpacing/>
        <w:jc w:val="center"/>
        <w:rPr>
          <w:rFonts w:ascii="Arial" w:hAnsi="Arial" w:cs="Arial"/>
          <w:b/>
          <w:i/>
          <w:sz w:val="40"/>
          <w:szCs w:val="40"/>
        </w:rPr>
      </w:pPr>
      <w:r w:rsidRPr="00D57747">
        <w:rPr>
          <w:rFonts w:ascii="Arial" w:hAnsi="Arial" w:cs="Arial"/>
          <w:b/>
          <w:i/>
          <w:sz w:val="28"/>
          <w:szCs w:val="28"/>
        </w:rPr>
        <w:t xml:space="preserve"> </w:t>
      </w:r>
      <w:r w:rsidRPr="00DF2527">
        <w:rPr>
          <w:rFonts w:ascii="Arial" w:hAnsi="Arial" w:cs="Arial"/>
          <w:b/>
          <w:i/>
          <w:sz w:val="40"/>
          <w:szCs w:val="40"/>
        </w:rPr>
        <w:t>Памятка для родителей</w:t>
      </w:r>
    </w:p>
    <w:p w:rsidR="00DF2527" w:rsidRDefault="00DF2527" w:rsidP="00D57747">
      <w:pPr>
        <w:shd w:val="clear" w:color="auto" w:fill="FFFFFF"/>
        <w:tabs>
          <w:tab w:val="left" w:pos="1066"/>
        </w:tabs>
        <w:spacing w:after="240" w:line="360" w:lineRule="auto"/>
        <w:ind w:left="43" w:firstLine="713"/>
        <w:contextualSpacing/>
        <w:jc w:val="both"/>
        <w:rPr>
          <w:rFonts w:ascii="Arial" w:eastAsia="Times New Roman" w:hAnsi="Arial" w:cs="Arial"/>
          <w:spacing w:val="-1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42545</wp:posOffset>
            </wp:positionV>
            <wp:extent cx="2857500" cy="1925955"/>
            <wp:effectExtent l="0" t="0" r="0" b="0"/>
            <wp:wrapSquare wrapText="bothSides"/>
            <wp:docPr id="4" name="Рисунок 4" descr="https://doktorpozvonkov.ru/wp-content/uploads/preodolenie-zadergki-rechevogo-razvi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ktorpozvonkov.ru/wp-content/uploads/preodolenie-zadergki-rechevogo-razvit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07A" w:rsidRPr="006B6F23">
        <w:rPr>
          <w:rFonts w:ascii="Arial" w:hAnsi="Arial" w:cs="Arial"/>
          <w:sz w:val="28"/>
          <w:szCs w:val="28"/>
        </w:rPr>
        <w:t>Если у ребенка по</w:t>
      </w:r>
      <w:r>
        <w:rPr>
          <w:rFonts w:ascii="Arial" w:hAnsi="Arial" w:cs="Arial"/>
          <w:sz w:val="28"/>
          <w:szCs w:val="28"/>
        </w:rPr>
        <w:t xml:space="preserve">явилось заикание, то соблюдение </w:t>
      </w:r>
      <w:r w:rsidR="00C9207A" w:rsidRPr="006B6F23">
        <w:rPr>
          <w:rFonts w:ascii="Arial" w:hAnsi="Arial" w:cs="Arial"/>
          <w:sz w:val="28"/>
          <w:szCs w:val="28"/>
        </w:rPr>
        <w:t>ниже изложенных правил поможет в</w:t>
      </w:r>
      <w:r>
        <w:rPr>
          <w:rFonts w:ascii="Arial" w:hAnsi="Arial" w:cs="Arial"/>
          <w:sz w:val="28"/>
          <w:szCs w:val="28"/>
        </w:rPr>
        <w:t xml:space="preserve">ам самостоятельно приостановить прогрессирование </w:t>
      </w:r>
      <w:r w:rsidR="00C9207A" w:rsidRPr="006B6F23">
        <w:rPr>
          <w:rFonts w:ascii="Arial" w:hAnsi="Arial" w:cs="Arial"/>
          <w:sz w:val="28"/>
          <w:szCs w:val="28"/>
        </w:rPr>
        <w:t>болезни.</w:t>
      </w:r>
      <w:r w:rsidR="002C34EB" w:rsidRPr="006B6F23">
        <w:rPr>
          <w:rFonts w:ascii="Arial" w:eastAsia="Times New Roman" w:hAnsi="Arial" w:cs="Arial"/>
          <w:spacing w:val="-12"/>
          <w:sz w:val="28"/>
          <w:szCs w:val="28"/>
          <w:lang w:eastAsia="ru-RU"/>
        </w:rPr>
        <w:t xml:space="preserve"> </w:t>
      </w:r>
    </w:p>
    <w:p w:rsidR="006B6F23" w:rsidRDefault="002C34EB" w:rsidP="00DF2527">
      <w:pPr>
        <w:shd w:val="clear" w:color="auto" w:fill="FFFFFF"/>
        <w:tabs>
          <w:tab w:val="left" w:pos="1066"/>
        </w:tabs>
        <w:spacing w:after="240" w:line="360" w:lineRule="auto"/>
        <w:ind w:left="43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81647">
        <w:rPr>
          <w:rFonts w:ascii="Arial" w:eastAsia="Times New Roman" w:hAnsi="Arial" w:cs="Arial"/>
          <w:sz w:val="28"/>
          <w:szCs w:val="28"/>
          <w:lang w:eastAsia="ru-RU"/>
        </w:rPr>
        <w:tab/>
        <w:t>При остро возникшем заикании в</w:t>
      </w:r>
      <w:r w:rsidR="00DF2527">
        <w:rPr>
          <w:rFonts w:ascii="Arial" w:eastAsia="Times New Roman" w:hAnsi="Arial" w:cs="Arial"/>
          <w:sz w:val="28"/>
          <w:szCs w:val="28"/>
          <w:lang w:eastAsia="ru-RU"/>
        </w:rPr>
        <w:t xml:space="preserve"> первую очередь надо попытаться </w:t>
      </w:r>
      <w:r w:rsidRPr="00881647">
        <w:rPr>
          <w:rFonts w:ascii="Arial" w:eastAsia="Times New Roman" w:hAnsi="Arial" w:cs="Arial"/>
          <w:spacing w:val="-1"/>
          <w:sz w:val="28"/>
          <w:szCs w:val="28"/>
          <w:lang w:eastAsia="ru-RU"/>
        </w:rPr>
        <w:t xml:space="preserve">устранить ситуацию, травмирующую психику. </w:t>
      </w:r>
      <w:r w:rsidRPr="00881647">
        <w:rPr>
          <w:rFonts w:ascii="Arial" w:eastAsia="Times New Roman" w:hAnsi="Arial" w:cs="Arial"/>
          <w:sz w:val="28"/>
          <w:szCs w:val="28"/>
          <w:lang w:eastAsia="ru-RU"/>
        </w:rPr>
        <w:t>Нужно обеспечить домашний режим минимум на 2 мес. Чем быстрее</w:t>
      </w:r>
      <w:r w:rsidRPr="00881647">
        <w:rPr>
          <w:rFonts w:ascii="Arial" w:eastAsia="Times New Roman" w:hAnsi="Arial" w:cs="Arial"/>
          <w:sz w:val="28"/>
          <w:szCs w:val="28"/>
          <w:lang w:eastAsia="ru-RU"/>
        </w:rPr>
        <w:br/>
        <w:t>удастся восстановить нарушенную плавность речи, тем благоприятнее</w:t>
      </w:r>
      <w:r w:rsidRPr="00881647">
        <w:rPr>
          <w:rFonts w:ascii="Arial" w:eastAsia="Times New Roman" w:hAnsi="Arial" w:cs="Arial"/>
          <w:sz w:val="28"/>
          <w:szCs w:val="28"/>
          <w:lang w:eastAsia="ru-RU"/>
        </w:rPr>
        <w:br/>
        <w:t>прогноз.</w:t>
      </w:r>
    </w:p>
    <w:p w:rsidR="00C9207A" w:rsidRPr="006B6F23" w:rsidRDefault="00D57747" w:rsidP="00D57747">
      <w:pPr>
        <w:shd w:val="clear" w:color="auto" w:fill="FFFFFF"/>
        <w:tabs>
          <w:tab w:val="left" w:pos="1066"/>
        </w:tabs>
        <w:spacing w:after="240" w:line="360" w:lineRule="auto"/>
        <w:ind w:left="43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</w:t>
      </w:r>
      <w:r w:rsidR="00C9207A" w:rsidRPr="006B6F23">
        <w:rPr>
          <w:rFonts w:ascii="Arial" w:hAnsi="Arial" w:cs="Arial"/>
          <w:sz w:val="28"/>
          <w:szCs w:val="28"/>
        </w:rPr>
        <w:t>Нельзя концентрировать свое внимание, внимание ребенка и окружающих на дефекте. Избегайте людей, которые любят поговорить с ребенком о заикании.</w:t>
      </w:r>
    </w:p>
    <w:p w:rsidR="00C9207A" w:rsidRPr="006B6F23" w:rsidRDefault="00D57747" w:rsidP="00D57747">
      <w:pPr>
        <w:spacing w:line="360" w:lineRule="auto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C9207A" w:rsidRPr="006B6F23">
        <w:rPr>
          <w:rFonts w:ascii="Arial" w:hAnsi="Arial" w:cs="Arial"/>
          <w:sz w:val="28"/>
          <w:szCs w:val="28"/>
        </w:rPr>
        <w:t>Никогда не ведите семейные разговоры на тему заикания и любых других болезней, которые может слышать ребенок. Уберите из собственного лексикона сам термин «заикание».</w:t>
      </w:r>
    </w:p>
    <w:p w:rsidR="000374FA" w:rsidRPr="00881647" w:rsidRDefault="00D57747" w:rsidP="00D57747">
      <w:pPr>
        <w:shd w:val="clear" w:color="auto" w:fill="FFFFFF"/>
        <w:tabs>
          <w:tab w:val="left" w:pos="1094"/>
        </w:tabs>
        <w:spacing w:after="0" w:line="360" w:lineRule="auto"/>
        <w:ind w:left="29" w:right="29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0374FA" w:rsidRPr="00881647">
        <w:rPr>
          <w:rFonts w:ascii="Arial" w:eastAsia="Times New Roman" w:hAnsi="Arial" w:cs="Arial"/>
          <w:sz w:val="28"/>
          <w:szCs w:val="28"/>
          <w:lang w:eastAsia="ru-RU"/>
        </w:rPr>
        <w:t>Не критикуйте вашего ребенка. Фразы «Прекрати!», «Подожди!»,</w:t>
      </w:r>
      <w:r w:rsidR="000374FA" w:rsidRPr="00881647">
        <w:rPr>
          <w:rFonts w:ascii="Arial" w:eastAsia="Times New Roman" w:hAnsi="Arial" w:cs="Arial"/>
          <w:sz w:val="28"/>
          <w:szCs w:val="28"/>
          <w:lang w:eastAsia="ru-RU"/>
        </w:rPr>
        <w:br/>
      </w:r>
      <w:r w:rsidR="000374FA" w:rsidRPr="00881647">
        <w:rPr>
          <w:rFonts w:ascii="Arial" w:eastAsia="Times New Roman" w:hAnsi="Arial" w:cs="Arial"/>
          <w:spacing w:val="-1"/>
          <w:sz w:val="28"/>
          <w:szCs w:val="28"/>
          <w:lang w:eastAsia="ru-RU"/>
        </w:rPr>
        <w:t>«Подумай сначала о том, что ты хочешь ска</w:t>
      </w:r>
      <w:r w:rsidR="006B6F23">
        <w:rPr>
          <w:rFonts w:ascii="Arial" w:eastAsia="Times New Roman" w:hAnsi="Arial" w:cs="Arial"/>
          <w:spacing w:val="-1"/>
          <w:sz w:val="28"/>
          <w:szCs w:val="28"/>
          <w:lang w:eastAsia="ru-RU"/>
        </w:rPr>
        <w:t xml:space="preserve">зать!» не помогают, а усиливают </w:t>
      </w:r>
      <w:r w:rsidR="000374FA" w:rsidRPr="00881647">
        <w:rPr>
          <w:rFonts w:ascii="Arial" w:eastAsia="Times New Roman" w:hAnsi="Arial" w:cs="Arial"/>
          <w:sz w:val="28"/>
          <w:szCs w:val="28"/>
          <w:lang w:eastAsia="ru-RU"/>
        </w:rPr>
        <w:t>заикание. Ребенок напрягается, чтобы</w:t>
      </w:r>
      <w:r w:rsidR="006B6F23">
        <w:rPr>
          <w:rFonts w:ascii="Arial" w:eastAsia="Times New Roman" w:hAnsi="Arial" w:cs="Arial"/>
          <w:sz w:val="28"/>
          <w:szCs w:val="28"/>
          <w:lang w:eastAsia="ru-RU"/>
        </w:rPr>
        <w:t xml:space="preserve"> не заикаться, а дополнительное </w:t>
      </w:r>
      <w:r w:rsidR="000374FA" w:rsidRPr="00881647">
        <w:rPr>
          <w:rFonts w:ascii="Arial" w:eastAsia="Times New Roman" w:hAnsi="Arial" w:cs="Arial"/>
          <w:sz w:val="28"/>
          <w:szCs w:val="28"/>
          <w:lang w:eastAsia="ru-RU"/>
        </w:rPr>
        <w:t>напряжение способствует</w:t>
      </w:r>
      <w:r w:rsidR="006B6F23">
        <w:rPr>
          <w:rFonts w:ascii="Arial" w:eastAsia="Times New Roman" w:hAnsi="Arial" w:cs="Arial"/>
          <w:sz w:val="28"/>
          <w:szCs w:val="28"/>
          <w:lang w:eastAsia="ru-RU"/>
        </w:rPr>
        <w:t xml:space="preserve"> развитию заикания. Критические замечания, даже </w:t>
      </w:r>
      <w:r w:rsidR="000374FA" w:rsidRPr="00881647">
        <w:rPr>
          <w:rFonts w:ascii="Arial" w:eastAsia="Times New Roman" w:hAnsi="Arial" w:cs="Arial"/>
          <w:spacing w:val="-1"/>
          <w:sz w:val="28"/>
          <w:szCs w:val="28"/>
          <w:lang w:eastAsia="ru-RU"/>
        </w:rPr>
        <w:t>сказанные с самыми лучшими намерениями, ухудшают ситуацию.</w:t>
      </w:r>
      <w:r w:rsidR="00D16E9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374FA" w:rsidRPr="00881647">
        <w:rPr>
          <w:rFonts w:ascii="Arial" w:eastAsia="Times New Roman" w:hAnsi="Arial" w:cs="Arial"/>
          <w:sz w:val="28"/>
          <w:szCs w:val="28"/>
          <w:lang w:eastAsia="ru-RU"/>
        </w:rPr>
        <w:t xml:space="preserve">Избегайте ситуаций, в которых ребенок испытывает давление. </w:t>
      </w:r>
      <w:r w:rsidR="000374FA" w:rsidRPr="00881647">
        <w:rPr>
          <w:rFonts w:ascii="Arial" w:eastAsia="Times New Roman" w:hAnsi="Arial" w:cs="Arial"/>
          <w:spacing w:val="-1"/>
          <w:sz w:val="28"/>
          <w:szCs w:val="28"/>
          <w:lang w:eastAsia="ru-RU"/>
        </w:rPr>
        <w:t xml:space="preserve">Некоторые дети начинают сильнее заикаться, если им задают много вопросов </w:t>
      </w:r>
      <w:r w:rsidR="000374FA" w:rsidRPr="00881647">
        <w:rPr>
          <w:rFonts w:ascii="Arial" w:eastAsia="Times New Roman" w:hAnsi="Arial" w:cs="Arial"/>
          <w:sz w:val="28"/>
          <w:szCs w:val="28"/>
          <w:lang w:eastAsia="ru-RU"/>
        </w:rPr>
        <w:t>или просят что-то рассказать.</w:t>
      </w:r>
    </w:p>
    <w:p w:rsidR="00C9207A" w:rsidRPr="006B6F23" w:rsidRDefault="00C9207A" w:rsidP="00D16E92">
      <w:pPr>
        <w:spacing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B6F23">
        <w:rPr>
          <w:rFonts w:ascii="Arial" w:hAnsi="Arial" w:cs="Arial"/>
          <w:sz w:val="28"/>
          <w:szCs w:val="28"/>
        </w:rPr>
        <w:t xml:space="preserve">Полностью исключите попытки помочь ребенку словами «понятно», «помедленнее», восклицаниями «угу» и др. в невротических паузах его речи. Немедленно прекратите и помощь в виде сопряженного </w:t>
      </w:r>
      <w:proofErr w:type="spellStart"/>
      <w:r w:rsidRPr="006B6F23">
        <w:rPr>
          <w:rFonts w:ascii="Arial" w:hAnsi="Arial" w:cs="Arial"/>
          <w:sz w:val="28"/>
          <w:szCs w:val="28"/>
        </w:rPr>
        <w:t>артикулирования</w:t>
      </w:r>
      <w:proofErr w:type="spellEnd"/>
      <w:r w:rsidRPr="006B6F23">
        <w:rPr>
          <w:rFonts w:ascii="Arial" w:hAnsi="Arial" w:cs="Arial"/>
          <w:sz w:val="28"/>
          <w:szCs w:val="28"/>
        </w:rPr>
        <w:t>. (вытягивание губ и т.п.).</w:t>
      </w:r>
    </w:p>
    <w:p w:rsidR="00C9207A" w:rsidRPr="006B6F23" w:rsidRDefault="00C9207A" w:rsidP="006B6F23">
      <w:pPr>
        <w:spacing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B6F23">
        <w:rPr>
          <w:rFonts w:ascii="Arial" w:hAnsi="Arial" w:cs="Arial"/>
          <w:sz w:val="28"/>
          <w:szCs w:val="28"/>
        </w:rPr>
        <w:t>Научитесь слушать ребенка. Избегайте создания видимости того, что слушаете, когда он пытается что-то сказать. В разговоре необходимо прямо и доброжелательно смотреть ребенку в глаза, одобряя или порицая его (его, а не речь!) только после всего сказанного.</w:t>
      </w:r>
    </w:p>
    <w:p w:rsidR="00C9207A" w:rsidRPr="006B6F23" w:rsidRDefault="00D16E92" w:rsidP="00D16E92">
      <w:pPr>
        <w:spacing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B6F23">
        <w:rPr>
          <w:rFonts w:ascii="Arial" w:hAnsi="Arial" w:cs="Arial"/>
          <w:sz w:val="28"/>
          <w:szCs w:val="28"/>
        </w:rPr>
        <w:t>Речь в семье должна быть четкой, повествовательной и, по возможности, негромкой. Ваши слова-паразиты также неблагоприятно влияют на речь ребенка.</w:t>
      </w:r>
      <w:r>
        <w:rPr>
          <w:rFonts w:ascii="Arial" w:hAnsi="Arial" w:cs="Arial"/>
          <w:sz w:val="28"/>
          <w:szCs w:val="28"/>
        </w:rPr>
        <w:t xml:space="preserve"> </w:t>
      </w:r>
      <w:r w:rsidR="00C9207A" w:rsidRPr="006B6F23">
        <w:rPr>
          <w:rFonts w:ascii="Arial" w:hAnsi="Arial" w:cs="Arial"/>
          <w:sz w:val="28"/>
          <w:szCs w:val="28"/>
        </w:rPr>
        <w:t xml:space="preserve">Общаясь с ребенком, совершенно уничтожьте переспрос (как следствие вашего собственного невнимания) - внезапные восклицания «как?», «что?» и т.п. в середине смысловых фраз заикающегося. Если тип речи с переспросом свойственен вам, </w:t>
      </w:r>
      <w:r w:rsidR="00C9207A" w:rsidRPr="006B6F23">
        <w:rPr>
          <w:rFonts w:ascii="Arial" w:hAnsi="Arial" w:cs="Arial"/>
          <w:sz w:val="28"/>
          <w:szCs w:val="28"/>
        </w:rPr>
        <w:lastRenderedPageBreak/>
        <w:t>для начала справьтесь с этим сами. В противном случае вы будете портить психику даже здоровому ребенку!</w:t>
      </w:r>
    </w:p>
    <w:p w:rsidR="00C9207A" w:rsidRPr="006B6F23" w:rsidRDefault="00C9207A" w:rsidP="006B6F23">
      <w:pPr>
        <w:spacing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B6F23">
        <w:rPr>
          <w:rFonts w:ascii="Arial" w:hAnsi="Arial" w:cs="Arial"/>
          <w:sz w:val="28"/>
          <w:szCs w:val="28"/>
        </w:rPr>
        <w:t>Не делайте заикающемуся поведенческих послаблений, чтобы ребенок не стал чувствовать, что он «не как все».</w:t>
      </w:r>
    </w:p>
    <w:p w:rsidR="000374FA" w:rsidRPr="00881647" w:rsidRDefault="000374FA" w:rsidP="006B6F23">
      <w:pPr>
        <w:spacing w:after="360" w:line="360" w:lineRule="auto"/>
        <w:ind w:firstLine="709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881647">
        <w:rPr>
          <w:rFonts w:ascii="Arial" w:eastAsia="Times New Roman" w:hAnsi="Arial" w:cs="Arial"/>
          <w:sz w:val="28"/>
          <w:szCs w:val="28"/>
          <w:lang w:eastAsia="ru-RU"/>
        </w:rPr>
        <w:t>Постарайтесь удержать ребенка от речи, когда он на грани истерики или плачет. Сначала надо любым способом его успокоить, отвлечь чем-нибудь интересным, приласкать.</w:t>
      </w:r>
    </w:p>
    <w:p w:rsidR="000374FA" w:rsidRPr="00881647" w:rsidRDefault="000374FA" w:rsidP="00D16E92">
      <w:pPr>
        <w:spacing w:after="360" w:line="36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881647">
        <w:rPr>
          <w:rFonts w:ascii="Arial" w:eastAsia="Times New Roman" w:hAnsi="Arial" w:cs="Arial"/>
          <w:sz w:val="28"/>
          <w:szCs w:val="28"/>
          <w:lang w:eastAsia="ru-RU"/>
        </w:rPr>
        <w:t xml:space="preserve"> Не нужно просить ребенка рассказывать о своих страхах, если он этого не хочет. Родители должны показать, что им известны его тревоги, и постараться успокоить тем, что они рядом и от всего защитят.</w:t>
      </w:r>
    </w:p>
    <w:p w:rsidR="000374FA" w:rsidRPr="00881647" w:rsidRDefault="000374FA" w:rsidP="00D16E92">
      <w:pPr>
        <w:spacing w:after="360" w:line="36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881647">
        <w:rPr>
          <w:rFonts w:ascii="Arial" w:eastAsia="Times New Roman" w:hAnsi="Arial" w:cs="Arial"/>
          <w:sz w:val="28"/>
          <w:szCs w:val="28"/>
          <w:lang w:eastAsia="ru-RU"/>
        </w:rPr>
        <w:t xml:space="preserve"> Не завышайте требования к ребенку, не оказывайте на него давления во избежание неблагоприятной конфликтной обстановки.</w:t>
      </w:r>
    </w:p>
    <w:p w:rsidR="000374FA" w:rsidRPr="00881647" w:rsidRDefault="000374FA" w:rsidP="00D57747">
      <w:pPr>
        <w:spacing w:after="360" w:line="36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881647">
        <w:rPr>
          <w:rFonts w:ascii="Arial" w:eastAsia="Times New Roman" w:hAnsi="Arial" w:cs="Arial"/>
          <w:sz w:val="28"/>
          <w:szCs w:val="28"/>
          <w:lang w:eastAsia="ru-RU"/>
        </w:rPr>
        <w:t xml:space="preserve"> Попытайтесь конструктивно решать возникающие проблемы. Вот несколько примеров:</w:t>
      </w:r>
    </w:p>
    <w:p w:rsidR="000374FA" w:rsidRPr="00881647" w:rsidRDefault="000374FA" w:rsidP="00D57747">
      <w:pPr>
        <w:numPr>
          <w:ilvl w:val="0"/>
          <w:numId w:val="3"/>
        </w:numPr>
        <w:spacing w:after="360" w:line="360" w:lineRule="auto"/>
        <w:ind w:hanging="357"/>
        <w:contextualSpacing/>
        <w:jc w:val="both"/>
        <w:outlineLvl w:val="0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8164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81647">
        <w:rPr>
          <w:rFonts w:ascii="Arial" w:eastAsia="Times New Roman" w:hAnsi="Arial" w:cs="Arial"/>
          <w:i/>
          <w:sz w:val="28"/>
          <w:szCs w:val="28"/>
          <w:lang w:eastAsia="ru-RU"/>
        </w:rPr>
        <w:t>вместо «Кончай возиться с конструктором!» скажите спокойно: «Мне очень поможет, если ты это закончишь позже»;</w:t>
      </w:r>
    </w:p>
    <w:p w:rsidR="000374FA" w:rsidRPr="00881647" w:rsidRDefault="000374FA" w:rsidP="00D57747">
      <w:pPr>
        <w:numPr>
          <w:ilvl w:val="0"/>
          <w:numId w:val="3"/>
        </w:numPr>
        <w:spacing w:after="360" w:line="360" w:lineRule="auto"/>
        <w:ind w:hanging="357"/>
        <w:contextualSpacing/>
        <w:jc w:val="both"/>
        <w:outlineLvl w:val="0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8164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подскажите: «Будь ласковым, собаки это любят», а не одергивайте: «Не смей обижать собаку!»;</w:t>
      </w:r>
    </w:p>
    <w:p w:rsidR="000374FA" w:rsidRPr="00D57747" w:rsidRDefault="000374FA" w:rsidP="00D57747">
      <w:pPr>
        <w:numPr>
          <w:ilvl w:val="0"/>
          <w:numId w:val="3"/>
        </w:numPr>
        <w:spacing w:after="360" w:line="360" w:lineRule="auto"/>
        <w:ind w:hanging="357"/>
        <w:contextualSpacing/>
        <w:jc w:val="both"/>
        <w:outlineLvl w:val="0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881647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вместо «Ешь быстрее!», лучше сказать: «Давай посчитаем, сколько ложек ты сможешь съесть».</w:t>
      </w:r>
    </w:p>
    <w:p w:rsidR="00881647" w:rsidRPr="006B6F23" w:rsidRDefault="00881647" w:rsidP="00D57747">
      <w:pPr>
        <w:spacing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B6F23">
        <w:rPr>
          <w:rFonts w:ascii="Arial" w:hAnsi="Arial" w:cs="Arial"/>
          <w:sz w:val="28"/>
          <w:szCs w:val="28"/>
        </w:rPr>
        <w:t xml:space="preserve">Организуйте и строго соблюдайте в семье режим дня и питания. </w:t>
      </w:r>
    </w:p>
    <w:p w:rsidR="00C9207A" w:rsidRPr="006B6F23" w:rsidRDefault="00C9207A" w:rsidP="00D57747">
      <w:pPr>
        <w:spacing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6B6F23">
        <w:rPr>
          <w:rFonts w:ascii="Arial" w:hAnsi="Arial" w:cs="Arial"/>
          <w:sz w:val="28"/>
          <w:szCs w:val="28"/>
        </w:rPr>
        <w:t>Уберите телевизор из кухни, не допускайте еды с участием телевизора и дискуссий во время еды.</w:t>
      </w:r>
      <w:r w:rsidR="00D57747">
        <w:rPr>
          <w:rFonts w:ascii="Arial" w:hAnsi="Arial" w:cs="Arial"/>
          <w:sz w:val="28"/>
          <w:szCs w:val="28"/>
        </w:rPr>
        <w:t xml:space="preserve"> </w:t>
      </w:r>
      <w:r w:rsidRPr="006B6F23">
        <w:rPr>
          <w:rFonts w:ascii="Arial" w:hAnsi="Arial" w:cs="Arial"/>
          <w:sz w:val="28"/>
          <w:szCs w:val="28"/>
        </w:rPr>
        <w:t xml:space="preserve">Этот прибор обязательно снабдите родительским контролем. Заикающийся не должен включать его самостоятельно, когда захочет. Время просмотра телепередач подбирается индивидуально для каждого ребенка с </w:t>
      </w:r>
      <w:proofErr w:type="spellStart"/>
      <w:r w:rsidRPr="006B6F23">
        <w:rPr>
          <w:rFonts w:ascii="Arial" w:hAnsi="Arial" w:cs="Arial"/>
          <w:sz w:val="28"/>
          <w:szCs w:val="28"/>
        </w:rPr>
        <w:t>логоневрозом</w:t>
      </w:r>
      <w:proofErr w:type="spellEnd"/>
      <w:r w:rsidRPr="006B6F23">
        <w:rPr>
          <w:rFonts w:ascii="Arial" w:hAnsi="Arial" w:cs="Arial"/>
          <w:sz w:val="28"/>
          <w:szCs w:val="28"/>
        </w:rPr>
        <w:t xml:space="preserve"> в зависимости от его возраста и состояния здоровья. Программы и </w:t>
      </w:r>
      <w:r w:rsidR="00881647" w:rsidRPr="006B6F23">
        <w:rPr>
          <w:rFonts w:ascii="Arial" w:hAnsi="Arial" w:cs="Arial"/>
          <w:sz w:val="28"/>
          <w:szCs w:val="28"/>
        </w:rPr>
        <w:t>фильмы с</w:t>
      </w:r>
      <w:r w:rsidRPr="006B6F23">
        <w:rPr>
          <w:rFonts w:ascii="Arial" w:hAnsi="Arial" w:cs="Arial"/>
          <w:sz w:val="28"/>
          <w:szCs w:val="28"/>
        </w:rPr>
        <w:t xml:space="preserve"> множественной моментальной сменой сюжетных сцен, «страшилки» и «ужастики» - запрещены!</w:t>
      </w:r>
      <w:r w:rsidR="00881647" w:rsidRPr="006B6F23">
        <w:rPr>
          <w:rFonts w:ascii="Arial" w:hAnsi="Arial" w:cs="Arial"/>
          <w:sz w:val="28"/>
          <w:szCs w:val="28"/>
        </w:rPr>
        <w:t xml:space="preserve"> Резко ограничьте ребенка в </w:t>
      </w:r>
      <w:r w:rsidR="00881647" w:rsidRPr="006B6F23">
        <w:rPr>
          <w:rFonts w:ascii="Arial" w:hAnsi="Arial" w:cs="Arial"/>
          <w:sz w:val="28"/>
          <w:szCs w:val="28"/>
        </w:rPr>
        <w:lastRenderedPageBreak/>
        <w:t>играх на компьютерных игровых приставках. Особенно опасны для заикающегося портативные компьютерные игрушки на мобильных телефонах, требующие быстрого управления пальцами рук.</w:t>
      </w:r>
    </w:p>
    <w:p w:rsidR="00D57747" w:rsidRDefault="00D16E92" w:rsidP="00D57747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240" w:line="360" w:lineRule="auto"/>
        <w:jc w:val="both"/>
        <w:rPr>
          <w:rFonts w:ascii="Arial" w:eastAsia="Times New Roman" w:hAnsi="Arial" w:cs="Arial"/>
          <w:spacing w:val="-19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C9207A" w:rsidRPr="006B6F23">
        <w:rPr>
          <w:rFonts w:ascii="Arial" w:hAnsi="Arial" w:cs="Arial"/>
          <w:sz w:val="28"/>
          <w:szCs w:val="28"/>
        </w:rPr>
        <w:t>Вовлеките реб</w:t>
      </w:r>
      <w:r w:rsidR="00881647" w:rsidRPr="006B6F23">
        <w:rPr>
          <w:rFonts w:ascii="Arial" w:hAnsi="Arial" w:cs="Arial"/>
          <w:sz w:val="28"/>
          <w:szCs w:val="28"/>
        </w:rPr>
        <w:t xml:space="preserve">енка </w:t>
      </w:r>
      <w:proofErr w:type="gramStart"/>
      <w:r w:rsidR="00881647" w:rsidRPr="006B6F23">
        <w:rPr>
          <w:rFonts w:ascii="Arial" w:hAnsi="Arial" w:cs="Arial"/>
          <w:sz w:val="28"/>
          <w:szCs w:val="28"/>
        </w:rPr>
        <w:t xml:space="preserve">в </w:t>
      </w:r>
      <w:r w:rsidR="00C9207A" w:rsidRPr="006B6F23">
        <w:rPr>
          <w:rFonts w:ascii="Arial" w:hAnsi="Arial" w:cs="Arial"/>
          <w:sz w:val="28"/>
          <w:szCs w:val="28"/>
        </w:rPr>
        <w:t xml:space="preserve"> без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C9207A" w:rsidRPr="006B6F23">
        <w:rPr>
          <w:rFonts w:ascii="Arial" w:hAnsi="Arial" w:cs="Arial"/>
          <w:sz w:val="28"/>
          <w:szCs w:val="28"/>
        </w:rPr>
        <w:t>оценочный вид деятельности. Игра на духовом инструменте и хоровое пение развивает дыхание</w:t>
      </w:r>
      <w:r w:rsidR="00881647" w:rsidRPr="006B6F23">
        <w:rPr>
          <w:rFonts w:ascii="Arial" w:hAnsi="Arial" w:cs="Arial"/>
          <w:sz w:val="28"/>
          <w:szCs w:val="28"/>
        </w:rPr>
        <w:t>.</w:t>
      </w:r>
      <w:r w:rsidR="000374FA" w:rsidRPr="006B6F23">
        <w:rPr>
          <w:rFonts w:ascii="Arial" w:eastAsia="Times New Roman" w:hAnsi="Arial" w:cs="Arial"/>
          <w:spacing w:val="-1"/>
          <w:sz w:val="28"/>
          <w:szCs w:val="28"/>
          <w:lang w:eastAsia="ru-RU"/>
        </w:rPr>
        <w:t xml:space="preserve"> Полезно</w:t>
      </w:r>
      <w:r w:rsidR="000374FA" w:rsidRPr="00881647">
        <w:rPr>
          <w:rFonts w:ascii="Arial" w:eastAsia="Times New Roman" w:hAnsi="Arial" w:cs="Arial"/>
          <w:spacing w:val="-1"/>
          <w:sz w:val="28"/>
          <w:szCs w:val="28"/>
          <w:lang w:eastAsia="ru-RU"/>
        </w:rPr>
        <w:t xml:space="preserve"> двигаться под музыку.</w:t>
      </w:r>
      <w:r w:rsidR="00881647" w:rsidRPr="006B6F23">
        <w:rPr>
          <w:rFonts w:ascii="Arial" w:hAnsi="Arial" w:cs="Arial"/>
          <w:sz w:val="28"/>
          <w:szCs w:val="28"/>
        </w:rPr>
        <w:t xml:space="preserve"> </w:t>
      </w:r>
      <w:r w:rsidR="00C9207A" w:rsidRPr="006B6F23">
        <w:rPr>
          <w:rFonts w:ascii="Arial" w:hAnsi="Arial" w:cs="Arial"/>
          <w:sz w:val="28"/>
          <w:szCs w:val="28"/>
        </w:rPr>
        <w:t>Также дыхание нормали</w:t>
      </w:r>
      <w:r w:rsidR="000374FA" w:rsidRPr="006B6F23">
        <w:rPr>
          <w:rFonts w:ascii="Arial" w:hAnsi="Arial" w:cs="Arial"/>
          <w:sz w:val="28"/>
          <w:szCs w:val="28"/>
        </w:rPr>
        <w:t>зует бассейн</w:t>
      </w:r>
      <w:r w:rsidR="00C9207A" w:rsidRPr="006B6F23">
        <w:rPr>
          <w:rFonts w:ascii="Arial" w:hAnsi="Arial" w:cs="Arial"/>
          <w:sz w:val="28"/>
          <w:szCs w:val="28"/>
        </w:rPr>
        <w:t>.</w:t>
      </w:r>
      <w:r w:rsidR="000374FA" w:rsidRPr="006B6F2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374FA" w:rsidRPr="00881647">
        <w:rPr>
          <w:rFonts w:ascii="Arial" w:eastAsia="Times New Roman" w:hAnsi="Arial" w:cs="Arial"/>
          <w:sz w:val="28"/>
          <w:szCs w:val="28"/>
          <w:lang w:eastAsia="ru-RU"/>
        </w:rPr>
        <w:t>Приучайте ребенка к настольным играм. Это успокаивает. Очень укрепляют нервную систему игры с водой, песком.</w:t>
      </w:r>
      <w:r w:rsidR="00DF252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374FA" w:rsidRPr="00881647">
        <w:rPr>
          <w:rFonts w:ascii="Arial" w:eastAsia="Times New Roman" w:hAnsi="Arial" w:cs="Arial"/>
          <w:sz w:val="28"/>
          <w:szCs w:val="28"/>
          <w:lang w:eastAsia="ru-RU"/>
        </w:rPr>
        <w:t>Привлекайте детей к спокой</w:t>
      </w:r>
      <w:r w:rsidR="006B6F23">
        <w:rPr>
          <w:rFonts w:ascii="Arial" w:eastAsia="Times New Roman" w:hAnsi="Arial" w:cs="Arial"/>
          <w:sz w:val="28"/>
          <w:szCs w:val="28"/>
          <w:lang w:eastAsia="ru-RU"/>
        </w:rPr>
        <w:t xml:space="preserve">ным домашним занятиям. Зачастую </w:t>
      </w:r>
      <w:r w:rsidR="000374FA" w:rsidRPr="00881647">
        <w:rPr>
          <w:rFonts w:ascii="Arial" w:eastAsia="Times New Roman" w:hAnsi="Arial" w:cs="Arial"/>
          <w:sz w:val="28"/>
          <w:szCs w:val="28"/>
          <w:lang w:eastAsia="ru-RU"/>
        </w:rPr>
        <w:t xml:space="preserve">девочки с удовольствием перебирают </w:t>
      </w:r>
      <w:r w:rsidR="006B6F23">
        <w:rPr>
          <w:rFonts w:ascii="Arial" w:eastAsia="Times New Roman" w:hAnsi="Arial" w:cs="Arial"/>
          <w:sz w:val="28"/>
          <w:szCs w:val="28"/>
          <w:lang w:eastAsia="ru-RU"/>
        </w:rPr>
        <w:t xml:space="preserve">крупу, раскладывают пуговицы, а </w:t>
      </w:r>
      <w:r w:rsidR="000374FA" w:rsidRPr="00881647">
        <w:rPr>
          <w:rFonts w:ascii="Arial" w:eastAsia="Times New Roman" w:hAnsi="Arial" w:cs="Arial"/>
          <w:sz w:val="28"/>
          <w:szCs w:val="28"/>
          <w:lang w:eastAsia="ru-RU"/>
        </w:rPr>
        <w:t>мальчики возятся с рабочими инструментами.</w:t>
      </w:r>
    </w:p>
    <w:p w:rsidR="00881647" w:rsidRPr="00D57747" w:rsidRDefault="00D57747" w:rsidP="00D57747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240" w:line="360" w:lineRule="auto"/>
        <w:jc w:val="both"/>
        <w:rPr>
          <w:rFonts w:ascii="Arial" w:eastAsia="Times New Roman" w:hAnsi="Arial" w:cs="Arial"/>
          <w:spacing w:val="-19"/>
          <w:sz w:val="28"/>
          <w:szCs w:val="28"/>
          <w:lang w:eastAsia="ru-RU"/>
        </w:rPr>
      </w:pPr>
      <w:r>
        <w:rPr>
          <w:rFonts w:ascii="Arial" w:eastAsia="Times New Roman" w:hAnsi="Arial" w:cs="Arial"/>
          <w:spacing w:val="-19"/>
          <w:sz w:val="28"/>
          <w:szCs w:val="28"/>
          <w:lang w:eastAsia="ru-RU"/>
        </w:rPr>
        <w:t xml:space="preserve">      </w:t>
      </w:r>
      <w:r w:rsidR="002C34EB" w:rsidRPr="00881647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Отмените </w:t>
      </w:r>
      <w:r w:rsidR="006B6F23" w:rsidRPr="006B6F23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или ограничьте </w:t>
      </w:r>
      <w:r w:rsidR="002C34EB" w:rsidRPr="00881647">
        <w:rPr>
          <w:rFonts w:ascii="Arial" w:eastAsia="Times New Roman" w:hAnsi="Arial" w:cs="Arial"/>
          <w:spacing w:val="-2"/>
          <w:sz w:val="28"/>
          <w:szCs w:val="28"/>
          <w:lang w:eastAsia="ru-RU"/>
        </w:rPr>
        <w:t>посещение зрелищных мероприятий</w:t>
      </w:r>
      <w:r w:rsidR="006B6F23" w:rsidRPr="006B6F23">
        <w:rPr>
          <w:rFonts w:ascii="Arial" w:eastAsia="Times New Roman" w:hAnsi="Arial" w:cs="Arial"/>
          <w:spacing w:val="-18"/>
          <w:sz w:val="28"/>
          <w:szCs w:val="28"/>
          <w:lang w:eastAsia="ru-RU"/>
        </w:rPr>
        <w:t xml:space="preserve">. </w:t>
      </w:r>
      <w:r w:rsidR="006B6F23" w:rsidRPr="00881647">
        <w:rPr>
          <w:rFonts w:ascii="Arial" w:eastAsia="Times New Roman" w:hAnsi="Arial" w:cs="Arial"/>
          <w:sz w:val="28"/>
          <w:szCs w:val="28"/>
          <w:lang w:eastAsia="ru-RU"/>
        </w:rPr>
        <w:t>Не готовьте ребенка к предстоящим событиям. Ожидание создает</w:t>
      </w:r>
      <w:r w:rsidR="006B6F23" w:rsidRPr="00881647">
        <w:rPr>
          <w:rFonts w:ascii="Arial" w:eastAsia="Times New Roman" w:hAnsi="Arial" w:cs="Arial"/>
          <w:sz w:val="28"/>
          <w:szCs w:val="28"/>
          <w:lang w:eastAsia="ru-RU"/>
        </w:rPr>
        <w:br/>
        <w:t>напряжение.</w:t>
      </w:r>
      <w:r w:rsidR="006B6F23" w:rsidRPr="006B6F2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9207A" w:rsidRPr="006B6F23">
        <w:rPr>
          <w:rFonts w:ascii="Arial" w:hAnsi="Arial" w:cs="Arial"/>
          <w:sz w:val="28"/>
          <w:szCs w:val="28"/>
        </w:rPr>
        <w:t>Воздержитесь от посещений с ребенком больших магазинов, шумных развлекательных центров, салютов и аттракционов. Не запускайте новогодние петарды, не покупайте игрушки, издающие оглушительные или неприятные звуки.</w:t>
      </w:r>
      <w:r w:rsidR="00881647" w:rsidRPr="006B6F23">
        <w:rPr>
          <w:rFonts w:ascii="Arial" w:hAnsi="Arial" w:cs="Arial"/>
          <w:sz w:val="28"/>
          <w:szCs w:val="28"/>
        </w:rPr>
        <w:t xml:space="preserve"> </w:t>
      </w:r>
    </w:p>
    <w:p w:rsidR="00881647" w:rsidRPr="006B6F23" w:rsidRDefault="00881647" w:rsidP="006B6F23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B6F23">
        <w:rPr>
          <w:rFonts w:ascii="Arial" w:hAnsi="Arial" w:cs="Arial"/>
          <w:sz w:val="28"/>
          <w:szCs w:val="28"/>
        </w:rPr>
        <w:t>Не устраивайте ребенка в школу для гениев и особо одаренных детей. Зачастую обучение в таких школах сопряжено с повышенными нагрузками, а заикающийся ребенок - ослабленный. Помните: в начальной школе для неослабленных детей максимальная учебная нагрузка - 20 часов в неделю, превышение этого норматива может причинить существенный вред здоровью ослабленного ребенка.</w:t>
      </w:r>
    </w:p>
    <w:p w:rsidR="00C9207A" w:rsidRPr="006B6F23" w:rsidRDefault="00D57747" w:rsidP="006B6F23">
      <w:pPr>
        <w:spacing w:line="360" w:lineRule="auto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C9207A" w:rsidRPr="006B6F23">
        <w:rPr>
          <w:rFonts w:ascii="Arial" w:hAnsi="Arial" w:cs="Arial"/>
          <w:sz w:val="28"/>
          <w:szCs w:val="28"/>
        </w:rPr>
        <w:t>доровье ребенка находится в ваших собственных руках!</w:t>
      </w:r>
    </w:p>
    <w:p w:rsidR="00C45E7C" w:rsidRPr="00C45E7C" w:rsidRDefault="00C9207A" w:rsidP="00C45E7C">
      <w:pPr>
        <w:spacing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6B6F23">
        <w:rPr>
          <w:rFonts w:ascii="Arial" w:hAnsi="Arial" w:cs="Arial"/>
          <w:sz w:val="28"/>
          <w:szCs w:val="28"/>
        </w:rPr>
        <w:t>И все же самое главное, что необходимо сделать родителям заикающегося, это обратиться за квалифицированной помощью.</w:t>
      </w:r>
    </w:p>
    <w:p w:rsidR="00281241" w:rsidRDefault="00281241" w:rsidP="00C45E7C">
      <w:pPr>
        <w:spacing w:line="36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:rsidR="00281241" w:rsidRDefault="00281241" w:rsidP="00C45E7C">
      <w:pPr>
        <w:spacing w:line="36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:rsidR="00281241" w:rsidRDefault="00281241" w:rsidP="00C45E7C">
      <w:pPr>
        <w:spacing w:line="360" w:lineRule="auto"/>
        <w:ind w:firstLine="567"/>
        <w:jc w:val="center"/>
        <w:rPr>
          <w:rFonts w:ascii="Arial" w:hAnsi="Arial" w:cs="Arial"/>
          <w:sz w:val="32"/>
          <w:szCs w:val="32"/>
        </w:rPr>
      </w:pPr>
    </w:p>
    <w:p w:rsidR="00773229" w:rsidRPr="00C45E7C" w:rsidRDefault="00773229" w:rsidP="00C45E7C">
      <w:pPr>
        <w:spacing w:line="360" w:lineRule="auto"/>
        <w:ind w:firstLine="567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C45E7C">
        <w:rPr>
          <w:rFonts w:ascii="Arial" w:hAnsi="Arial" w:cs="Arial"/>
          <w:sz w:val="32"/>
          <w:szCs w:val="32"/>
        </w:rPr>
        <w:lastRenderedPageBreak/>
        <w:t>Литература</w:t>
      </w:r>
    </w:p>
    <w:p w:rsidR="00773229" w:rsidRPr="00C45E7C" w:rsidRDefault="00773229" w:rsidP="00C45E7C">
      <w:pPr>
        <w:spacing w:line="360" w:lineRule="auto"/>
        <w:jc w:val="both"/>
        <w:rPr>
          <w:rFonts w:ascii="Arial" w:hAnsi="Arial" w:cs="Arial"/>
        </w:rPr>
      </w:pPr>
      <w:r w:rsidRPr="00C45E7C">
        <w:rPr>
          <w:rFonts w:ascii="Arial" w:hAnsi="Arial" w:cs="Arial"/>
        </w:rPr>
        <w:t xml:space="preserve">1. ПРЕОДОЛЕНИЕ ЗАИКАНИЯ У ДОШКОЛЬНИКОВ Методические рекомендации для начинающих логопедов </w:t>
      </w:r>
      <w:proofErr w:type="gramStart"/>
      <w:r w:rsidRPr="00C45E7C">
        <w:rPr>
          <w:rFonts w:ascii="Arial" w:hAnsi="Arial" w:cs="Arial"/>
        </w:rPr>
        <w:t>Под</w:t>
      </w:r>
      <w:proofErr w:type="gramEnd"/>
      <w:r w:rsidRPr="00C45E7C">
        <w:rPr>
          <w:rFonts w:ascii="Arial" w:hAnsi="Arial" w:cs="Arial"/>
        </w:rPr>
        <w:t xml:space="preserve"> редакцией Т.В. </w:t>
      </w:r>
      <w:proofErr w:type="spellStart"/>
      <w:r w:rsidRPr="00C45E7C">
        <w:rPr>
          <w:rFonts w:ascii="Arial" w:hAnsi="Arial" w:cs="Arial"/>
        </w:rPr>
        <w:t>Волосовец</w:t>
      </w:r>
      <w:proofErr w:type="spellEnd"/>
      <w:r w:rsidRPr="00C45E7C">
        <w:rPr>
          <w:rFonts w:ascii="Arial" w:hAnsi="Arial" w:cs="Arial"/>
        </w:rPr>
        <w:t xml:space="preserve">, Е.Н. </w:t>
      </w:r>
      <w:proofErr w:type="spellStart"/>
      <w:r w:rsidRPr="00C45E7C">
        <w:rPr>
          <w:rFonts w:ascii="Arial" w:hAnsi="Arial" w:cs="Arial"/>
        </w:rPr>
        <w:t>Кутеповой</w:t>
      </w:r>
      <w:proofErr w:type="spellEnd"/>
    </w:p>
    <w:p w:rsidR="00773229" w:rsidRPr="00C45E7C" w:rsidRDefault="00C45E7C" w:rsidP="00773229">
      <w:pPr>
        <w:spacing w:line="360" w:lineRule="auto"/>
        <w:jc w:val="both"/>
        <w:rPr>
          <w:rFonts w:ascii="Arial" w:hAnsi="Arial" w:cs="Arial"/>
        </w:rPr>
      </w:pPr>
      <w:r w:rsidRPr="00C45E7C">
        <w:rPr>
          <w:rFonts w:ascii="Arial" w:hAnsi="Arial" w:cs="Arial"/>
        </w:rPr>
        <w:t>2</w:t>
      </w:r>
      <w:r w:rsidR="00773229" w:rsidRPr="00C45E7C">
        <w:rPr>
          <w:rFonts w:ascii="Arial" w:hAnsi="Arial" w:cs="Arial"/>
        </w:rPr>
        <w:t>.https://yandex.ru/images/search?pos=46&amp;p=1&amp;img_url=https%3A%2F%2Fscontent-hel3-1text=заикание+картинки+для+детей&amp;rpt=simage</w:t>
      </w:r>
    </w:p>
    <w:p w:rsidR="00773229" w:rsidRPr="00C45E7C" w:rsidRDefault="00C45E7C" w:rsidP="00773229">
      <w:pPr>
        <w:spacing w:line="360" w:lineRule="auto"/>
        <w:jc w:val="both"/>
        <w:rPr>
          <w:rFonts w:ascii="Arial" w:hAnsi="Arial" w:cs="Arial"/>
        </w:rPr>
      </w:pPr>
      <w:r w:rsidRPr="00C45E7C">
        <w:rPr>
          <w:rFonts w:ascii="Arial" w:hAnsi="Arial" w:cs="Arial"/>
        </w:rPr>
        <w:t>3</w:t>
      </w:r>
      <w:r w:rsidR="00773229" w:rsidRPr="00C45E7C">
        <w:rPr>
          <w:rFonts w:ascii="Arial" w:hAnsi="Arial" w:cs="Arial"/>
        </w:rPr>
        <w:t xml:space="preserve">.https://yandex.ru/images/search?pos=5&amp;img_url=https%3A%2F%2Flogopedia-spb.ru%2Fwp-content%2Fuploads%2F3-7.jpg&amp;text=заикание+картинки+для+детей&amp;rpt=simage </w:t>
      </w:r>
    </w:p>
    <w:p w:rsidR="00773229" w:rsidRPr="00C45E7C" w:rsidRDefault="00773229" w:rsidP="00C45E7C">
      <w:pPr>
        <w:rPr>
          <w:rFonts w:ascii="Arial" w:hAnsi="Arial" w:cs="Arial"/>
        </w:rPr>
      </w:pPr>
      <w:r w:rsidRPr="00C45E7C">
        <w:rPr>
          <w:rFonts w:ascii="Arial" w:hAnsi="Arial" w:cs="Arial"/>
        </w:rPr>
        <w:t>4. www.myliberty.narod.ru</w:t>
      </w:r>
    </w:p>
    <w:sectPr w:rsidR="00773229" w:rsidRPr="00C45E7C" w:rsidSect="006B6F23">
      <w:pgSz w:w="11909" w:h="16834"/>
      <w:pgMar w:top="1285" w:right="1058" w:bottom="360" w:left="14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6D8"/>
      </v:shape>
    </w:pict>
  </w:numPicBullet>
  <w:abstractNum w:abstractNumId="0" w15:restartNumberingAfterBreak="0">
    <w:nsid w:val="02523E08"/>
    <w:multiLevelType w:val="hybridMultilevel"/>
    <w:tmpl w:val="4C48F9EA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965D5"/>
    <w:multiLevelType w:val="hybridMultilevel"/>
    <w:tmpl w:val="442A648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12E46F1"/>
    <w:multiLevelType w:val="hybridMultilevel"/>
    <w:tmpl w:val="ADD439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145E6E"/>
    <w:multiLevelType w:val="singleLevel"/>
    <w:tmpl w:val="C47EABA6"/>
    <w:lvl w:ilvl="0">
      <w:start w:val="6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79D413A"/>
    <w:multiLevelType w:val="singleLevel"/>
    <w:tmpl w:val="0464C906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607A10"/>
    <w:multiLevelType w:val="singleLevel"/>
    <w:tmpl w:val="0464C906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B97D17"/>
    <w:multiLevelType w:val="singleLevel"/>
    <w:tmpl w:val="56DA71C8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2B"/>
    <w:rsid w:val="000374FA"/>
    <w:rsid w:val="001D4CDC"/>
    <w:rsid w:val="001F509A"/>
    <w:rsid w:val="00281241"/>
    <w:rsid w:val="002C34EB"/>
    <w:rsid w:val="0050200A"/>
    <w:rsid w:val="006B6F23"/>
    <w:rsid w:val="00773229"/>
    <w:rsid w:val="0088152B"/>
    <w:rsid w:val="00881647"/>
    <w:rsid w:val="00C04AA6"/>
    <w:rsid w:val="00C45E7C"/>
    <w:rsid w:val="00C9207A"/>
    <w:rsid w:val="00D16E92"/>
    <w:rsid w:val="00D57747"/>
    <w:rsid w:val="00D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1204"/>
  <w15:chartTrackingRefBased/>
  <w15:docId w15:val="{0DAC64EC-40BC-4F8F-9CA7-8E1A4E2F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0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32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muza100@yandex.ru</cp:lastModifiedBy>
  <cp:revision>4</cp:revision>
  <dcterms:created xsi:type="dcterms:W3CDTF">2021-10-18T14:49:00Z</dcterms:created>
  <dcterms:modified xsi:type="dcterms:W3CDTF">2021-12-08T07:48:00Z</dcterms:modified>
</cp:coreProperties>
</file>